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2E1" w:rsidRPr="00E12FD7" w:rsidRDefault="00F622E1" w:rsidP="00F62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422">
        <w:rPr>
          <w:rFonts w:ascii="Times New Roman" w:hAnsi="Times New Roman" w:cs="Times New Roman"/>
          <w:sz w:val="28"/>
          <w:szCs w:val="28"/>
        </w:rPr>
        <w:t>11.10.2021</w:t>
      </w:r>
      <w:r w:rsidRPr="00E12FD7">
        <w:rPr>
          <w:rFonts w:ascii="Times New Roman" w:hAnsi="Times New Roman" w:cs="Times New Roman"/>
          <w:sz w:val="28"/>
          <w:szCs w:val="28"/>
        </w:rPr>
        <w:t xml:space="preserve"> состоялось совещание по решению проблем обманутых дольщиков многоквартирного дома, расположенного по адресу: </w:t>
      </w:r>
      <w:r w:rsidRPr="00E12FD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12FD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12FD7">
        <w:rPr>
          <w:rFonts w:ascii="Times New Roman" w:hAnsi="Times New Roman" w:cs="Times New Roman"/>
          <w:sz w:val="28"/>
          <w:szCs w:val="28"/>
        </w:rPr>
        <w:t xml:space="preserve">. Киров, ул. </w:t>
      </w:r>
      <w:r>
        <w:rPr>
          <w:rFonts w:ascii="Times New Roman" w:hAnsi="Times New Roman" w:cs="Times New Roman"/>
          <w:sz w:val="28"/>
          <w:szCs w:val="28"/>
        </w:rPr>
        <w:t>Горбуновой</w:t>
      </w:r>
      <w:r w:rsidRPr="00E12FD7">
        <w:rPr>
          <w:rFonts w:ascii="Times New Roman" w:hAnsi="Times New Roman" w:cs="Times New Roman"/>
          <w:sz w:val="28"/>
          <w:szCs w:val="28"/>
        </w:rPr>
        <w:t>, д. 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12FD7">
        <w:rPr>
          <w:rFonts w:ascii="Times New Roman" w:hAnsi="Times New Roman" w:cs="Times New Roman"/>
          <w:sz w:val="28"/>
          <w:szCs w:val="28"/>
        </w:rPr>
        <w:t>.</w:t>
      </w:r>
    </w:p>
    <w:p w:rsidR="00F622E1" w:rsidRDefault="00F622E1" w:rsidP="00F622E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FD7">
        <w:rPr>
          <w:rFonts w:ascii="Times New Roman" w:hAnsi="Times New Roman" w:cs="Times New Roman"/>
          <w:sz w:val="28"/>
          <w:szCs w:val="28"/>
        </w:rPr>
        <w:t xml:space="preserve">В совещании приняли участие </w:t>
      </w:r>
      <w:r>
        <w:rPr>
          <w:rFonts w:ascii="Times New Roman" w:hAnsi="Times New Roman" w:cs="Times New Roman"/>
          <w:sz w:val="28"/>
          <w:szCs w:val="28"/>
        </w:rPr>
        <w:t>министр строительства</w:t>
      </w:r>
      <w:r w:rsidR="00D80292">
        <w:rPr>
          <w:rFonts w:ascii="Times New Roman" w:hAnsi="Times New Roman" w:cs="Times New Roman"/>
          <w:sz w:val="28"/>
          <w:szCs w:val="28"/>
        </w:rPr>
        <w:t>, энергетики</w:t>
      </w:r>
      <w:r>
        <w:rPr>
          <w:rFonts w:ascii="Times New Roman" w:hAnsi="Times New Roman" w:cs="Times New Roman"/>
          <w:sz w:val="28"/>
          <w:szCs w:val="28"/>
        </w:rPr>
        <w:t xml:space="preserve"> и жилищно-коммунального хозяйства Кировской области, </w:t>
      </w:r>
      <w:r w:rsidRPr="00E12FD7">
        <w:rPr>
          <w:rFonts w:ascii="Times New Roman" w:hAnsi="Times New Roman" w:cs="Times New Roman"/>
          <w:sz w:val="28"/>
          <w:szCs w:val="28"/>
        </w:rPr>
        <w:t>представители государственной инспекции строительного надзора Кировской области, унитарной</w:t>
      </w:r>
      <w:r w:rsidRPr="00332E5E">
        <w:rPr>
          <w:rFonts w:ascii="Times New Roman" w:hAnsi="Times New Roman" w:cs="Times New Roman"/>
          <w:sz w:val="28"/>
          <w:szCs w:val="28"/>
        </w:rPr>
        <w:t xml:space="preserve"> некоммерческ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32E5E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32E5E">
        <w:rPr>
          <w:rFonts w:ascii="Times New Roman" w:hAnsi="Times New Roman" w:cs="Times New Roman"/>
          <w:sz w:val="28"/>
          <w:szCs w:val="28"/>
        </w:rPr>
        <w:t xml:space="preserve"> «Фонд защиты прав граждан – участников долевого строительства Кировской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граждане – участники долевого строительства (члены ЖСК </w:t>
      </w:r>
      <w:r>
        <w:rPr>
          <w:sz w:val="28"/>
          <w:szCs w:val="28"/>
        </w:rPr>
        <w:t>«</w:t>
      </w:r>
      <w:r w:rsidRPr="00312F1D">
        <w:rPr>
          <w:rFonts w:ascii="Times New Roman" w:hAnsi="Times New Roman" w:cs="Times New Roman"/>
          <w:sz w:val="28"/>
          <w:szCs w:val="28"/>
        </w:rPr>
        <w:t>Горбуновой 31»</w:t>
      </w:r>
      <w:r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22E1" w:rsidRDefault="00F622E1" w:rsidP="00F62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совещания были озвучены способы завершения строительства многоквартирного дома. </w:t>
      </w:r>
    </w:p>
    <w:p w:rsidR="00F622E1" w:rsidRDefault="00F622E1" w:rsidP="00F622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Обсуждались варианты </w:t>
      </w:r>
      <w:r w:rsidRPr="00312F1D">
        <w:rPr>
          <w:rFonts w:ascii="Times New Roman" w:hAnsi="Times New Roman" w:cs="Times New Roman"/>
          <w:sz w:val="28"/>
          <w:szCs w:val="28"/>
        </w:rPr>
        <w:t>достройки объекта</w:t>
      </w:r>
      <w:r>
        <w:rPr>
          <w:rFonts w:ascii="Times New Roman" w:hAnsi="Times New Roman" w:cs="Times New Roman"/>
          <w:sz w:val="28"/>
          <w:szCs w:val="28"/>
        </w:rPr>
        <w:t xml:space="preserve"> путем обращения ЖСК в федеральный Фонд защиты прав граждан – участников долевого строительства с заявлением о применении механизмов Фонда, предусмотренных Федеральным законом от 29.07.2017 № 218-ФЗ, либо завершения строительства объекта посредством привлечения подрядной организации, выбранной ЖСК.</w:t>
      </w:r>
    </w:p>
    <w:p w:rsidR="00F622E1" w:rsidRDefault="00F622E1" w:rsidP="00F622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 w:rsidRPr="00332E5E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32E5E">
        <w:rPr>
          <w:rFonts w:ascii="Times New Roman" w:hAnsi="Times New Roman" w:cs="Times New Roman"/>
          <w:sz w:val="28"/>
          <w:szCs w:val="28"/>
        </w:rPr>
        <w:t xml:space="preserve"> защиты прав граждан – участников долевого строительства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была представлена информация о процедуре, сроках и особенностях работы с  федеральным Фондом.</w:t>
      </w:r>
    </w:p>
    <w:p w:rsidR="00F622E1" w:rsidRDefault="00F622E1" w:rsidP="00F622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Представителями министерства строительства</w:t>
      </w:r>
      <w:r w:rsidR="00D80292">
        <w:rPr>
          <w:rFonts w:ascii="Times New Roman" w:hAnsi="Times New Roman" w:cs="Times New Roman"/>
          <w:sz w:val="28"/>
          <w:szCs w:val="28"/>
        </w:rPr>
        <w:t>, энергетики</w:t>
      </w:r>
      <w:r>
        <w:rPr>
          <w:rFonts w:ascii="Times New Roman" w:hAnsi="Times New Roman" w:cs="Times New Roman"/>
          <w:sz w:val="28"/>
          <w:szCs w:val="28"/>
        </w:rPr>
        <w:t xml:space="preserve"> и жилищно-коммунального хозяйства Кировской области и</w:t>
      </w:r>
      <w:r w:rsidRPr="00E12FD7">
        <w:rPr>
          <w:rFonts w:ascii="Times New Roman" w:hAnsi="Times New Roman" w:cs="Times New Roman"/>
          <w:sz w:val="28"/>
          <w:szCs w:val="28"/>
        </w:rPr>
        <w:t xml:space="preserve"> государственной инспекции строительного надзора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было сообщено о готовности реализации норм регионального законодательства в части предоставления земельного участка (участков) в аренду без проведения торгов юридическому лицу, завершившему строительство вышеуказанного многоквартирного дома.</w:t>
      </w:r>
    </w:p>
    <w:p w:rsidR="00F622E1" w:rsidRDefault="00F622E1" w:rsidP="00F622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итогам совещания было принято решение о дальнейшей проработке ЖСК </w:t>
      </w:r>
      <w:r w:rsidRPr="00754A75">
        <w:rPr>
          <w:rFonts w:ascii="Times New Roman" w:hAnsi="Times New Roman" w:cs="Times New Roman"/>
          <w:sz w:val="28"/>
          <w:szCs w:val="28"/>
        </w:rPr>
        <w:t>«</w:t>
      </w:r>
      <w:r w:rsidRPr="00312F1D">
        <w:rPr>
          <w:rFonts w:ascii="Times New Roman" w:hAnsi="Times New Roman" w:cs="Times New Roman"/>
          <w:sz w:val="28"/>
          <w:szCs w:val="28"/>
        </w:rPr>
        <w:t>Горбуновой 31»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министерством строительства</w:t>
      </w:r>
      <w:r w:rsidR="00D80292">
        <w:rPr>
          <w:rFonts w:ascii="Times New Roman" w:hAnsi="Times New Roman" w:cs="Times New Roman"/>
          <w:sz w:val="28"/>
          <w:szCs w:val="28"/>
        </w:rPr>
        <w:t>, энергетики</w:t>
      </w:r>
      <w:r>
        <w:rPr>
          <w:rFonts w:ascii="Times New Roman" w:hAnsi="Times New Roman" w:cs="Times New Roman"/>
          <w:sz w:val="28"/>
          <w:szCs w:val="28"/>
        </w:rPr>
        <w:t xml:space="preserve"> и жилищно-коммунального хозяйства Кировской области и</w:t>
      </w:r>
      <w:r w:rsidRPr="00E12FD7">
        <w:rPr>
          <w:rFonts w:ascii="Times New Roman" w:hAnsi="Times New Roman" w:cs="Times New Roman"/>
          <w:sz w:val="28"/>
          <w:szCs w:val="28"/>
        </w:rPr>
        <w:t xml:space="preserve"> государственной инспекци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12FD7">
        <w:rPr>
          <w:rFonts w:ascii="Times New Roman" w:hAnsi="Times New Roman" w:cs="Times New Roman"/>
          <w:sz w:val="28"/>
          <w:szCs w:val="28"/>
        </w:rPr>
        <w:t xml:space="preserve"> строительного надзора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вопросов по привлечению строительной организации для завершения строительства дома, а также подготовки (в случае необходимости) заявки в федеральный Фонд о финансировании и осуществлении мероприятий по завершению строительства объекта незавершенного строительства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выплаты возмещения гражданам - членам кооператива.</w:t>
      </w:r>
    </w:p>
    <w:p w:rsidR="00D80292" w:rsidRDefault="00D80292" w:rsidP="00F622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Очередное совещание по указанным вопросам решено провести после 10.11.2021. </w:t>
      </w:r>
    </w:p>
    <w:p w:rsidR="00CC4F5F" w:rsidRDefault="00CC4F5F"/>
    <w:sectPr w:rsidR="00CC4F5F" w:rsidSect="00CC4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22E1"/>
    <w:rsid w:val="007A4634"/>
    <w:rsid w:val="00A45422"/>
    <w:rsid w:val="00CC4F5F"/>
    <w:rsid w:val="00D80292"/>
    <w:rsid w:val="00F62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morkovin_vy</dc:creator>
  <cp:keywords/>
  <dc:description/>
  <cp:lastModifiedBy>morkovin_vy</cp:lastModifiedBy>
  <cp:revision>4</cp:revision>
  <dcterms:created xsi:type="dcterms:W3CDTF">2021-10-13T10:08:00Z</dcterms:created>
  <dcterms:modified xsi:type="dcterms:W3CDTF">2021-10-13T13:40:00Z</dcterms:modified>
</cp:coreProperties>
</file>